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571"/>
        <w:tblW w:w="10173" w:type="dxa"/>
        <w:tblLook w:val="01E0"/>
      </w:tblPr>
      <w:tblGrid>
        <w:gridCol w:w="4077"/>
        <w:gridCol w:w="2621"/>
        <w:gridCol w:w="3475"/>
      </w:tblGrid>
      <w:tr w:rsidR="0065503F" w:rsidRPr="0017750D" w:rsidTr="0065503F">
        <w:tc>
          <w:tcPr>
            <w:tcW w:w="4077" w:type="dxa"/>
            <w:hideMark/>
          </w:tcPr>
          <w:p w:rsidR="0065503F" w:rsidRPr="0017750D" w:rsidRDefault="0065503F" w:rsidP="000F3819">
            <w:pPr>
              <w:pStyle w:val="a3"/>
              <w:rPr>
                <w:lang w:val="tt-RU"/>
              </w:rPr>
            </w:pPr>
            <w:r w:rsidRPr="0017750D">
              <w:t xml:space="preserve">Муниципальное </w:t>
            </w:r>
            <w:r>
              <w:t xml:space="preserve">бюджетное </w:t>
            </w:r>
            <w:r w:rsidRPr="0017750D">
              <w:t>общеобразовательное</w:t>
            </w:r>
          </w:p>
          <w:p w:rsidR="0065503F" w:rsidRPr="0017750D" w:rsidRDefault="0065503F" w:rsidP="000F3819">
            <w:pPr>
              <w:pStyle w:val="a3"/>
            </w:pPr>
            <w:r w:rsidRPr="0017750D">
              <w:t>учреждение</w:t>
            </w:r>
          </w:p>
          <w:p w:rsidR="0065503F" w:rsidRPr="00D759C1" w:rsidRDefault="0065503F" w:rsidP="000F3819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 w:rsidRPr="00D759C1">
              <w:rPr>
                <w:rFonts w:ascii="Times New Roman" w:hAnsi="Times New Roman" w:cs="Times New Roman"/>
              </w:rPr>
              <w:t>«Средняя общеобразовательная</w:t>
            </w:r>
          </w:p>
          <w:p w:rsidR="0065503F" w:rsidRPr="00D759C1" w:rsidRDefault="0065503F" w:rsidP="000F3819">
            <w:pPr>
              <w:pStyle w:val="a3"/>
              <w:rPr>
                <w:rFonts w:ascii="Times New Roman" w:hAnsi="Times New Roman" w:cs="Times New Roman"/>
                <w:bCs/>
                <w:sz w:val="18"/>
                <w:szCs w:val="18"/>
                <w:lang w:val="tt-RU"/>
              </w:rPr>
            </w:pPr>
            <w:r w:rsidRPr="00D759C1">
              <w:rPr>
                <w:rFonts w:ascii="Times New Roman" w:hAnsi="Times New Roman" w:cs="Times New Roman"/>
                <w:lang w:val="tt-RU"/>
              </w:rPr>
              <w:t>ш</w:t>
            </w:r>
            <w:r w:rsidRPr="00D759C1">
              <w:rPr>
                <w:rFonts w:ascii="Times New Roman" w:hAnsi="Times New Roman" w:cs="Times New Roman"/>
              </w:rPr>
              <w:t>кола</w:t>
            </w:r>
            <w:r w:rsidRPr="00D759C1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D759C1">
              <w:rPr>
                <w:rFonts w:ascii="Times New Roman" w:hAnsi="Times New Roman" w:cs="Times New Roman"/>
              </w:rPr>
              <w:t xml:space="preserve">№ 95 с углубленным изучением </w:t>
            </w:r>
            <w:r w:rsidRPr="00D759C1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D759C1">
              <w:rPr>
                <w:rFonts w:ascii="Times New Roman" w:hAnsi="Times New Roman" w:cs="Times New Roman"/>
              </w:rPr>
              <w:t>отдельных предметов»</w:t>
            </w:r>
            <w:r w:rsidRPr="00D759C1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Приволжского района г. Казани </w:t>
            </w:r>
          </w:p>
          <w:p w:rsidR="0065503F" w:rsidRPr="0017750D" w:rsidRDefault="0065503F" w:rsidP="000F3819">
            <w:pPr>
              <w:pStyle w:val="a3"/>
              <w:rPr>
                <w:bCs/>
                <w:sz w:val="18"/>
                <w:szCs w:val="18"/>
                <w:lang w:val="tt-RU"/>
              </w:rPr>
            </w:pPr>
            <w:r w:rsidRPr="0017750D">
              <w:rPr>
                <w:bCs/>
                <w:sz w:val="18"/>
                <w:szCs w:val="18"/>
              </w:rPr>
              <w:t>420110, г. Казань,</w:t>
            </w:r>
          </w:p>
          <w:p w:rsidR="0065503F" w:rsidRPr="0017750D" w:rsidRDefault="0065503F" w:rsidP="000F3819">
            <w:pPr>
              <w:pStyle w:val="a3"/>
              <w:rPr>
                <w:bCs/>
                <w:sz w:val="18"/>
                <w:szCs w:val="18"/>
                <w:lang w:val="tt-RU"/>
              </w:rPr>
            </w:pPr>
            <w:proofErr w:type="spellStart"/>
            <w:r w:rsidRPr="0017750D">
              <w:rPr>
                <w:bCs/>
                <w:sz w:val="18"/>
                <w:szCs w:val="18"/>
              </w:rPr>
              <w:t>ул.Бр</w:t>
            </w:r>
            <w:proofErr w:type="spellEnd"/>
            <w:r w:rsidRPr="0017750D">
              <w:rPr>
                <w:bCs/>
                <w:sz w:val="18"/>
                <w:szCs w:val="18"/>
              </w:rPr>
              <w:t xml:space="preserve">. </w:t>
            </w:r>
            <w:proofErr w:type="spellStart"/>
            <w:r w:rsidRPr="0017750D">
              <w:rPr>
                <w:bCs/>
                <w:sz w:val="18"/>
                <w:szCs w:val="18"/>
              </w:rPr>
              <w:t>Касимовых</w:t>
            </w:r>
            <w:proofErr w:type="spellEnd"/>
            <w:r w:rsidRPr="0017750D">
              <w:rPr>
                <w:bCs/>
                <w:sz w:val="18"/>
                <w:szCs w:val="18"/>
              </w:rPr>
              <w:t>, 68</w:t>
            </w:r>
            <w:r w:rsidRPr="0017750D">
              <w:rPr>
                <w:bCs/>
                <w:sz w:val="18"/>
                <w:szCs w:val="18"/>
                <w:lang w:val="tt-RU"/>
              </w:rPr>
              <w:t>.</w:t>
            </w:r>
          </w:p>
          <w:p w:rsidR="0065503F" w:rsidRPr="0017750D" w:rsidRDefault="0065503F" w:rsidP="000F3819">
            <w:pPr>
              <w:pStyle w:val="a3"/>
              <w:rPr>
                <w:lang w:val="tt-RU"/>
              </w:rPr>
            </w:pPr>
            <w:r w:rsidRPr="0017750D">
              <w:rPr>
                <w:bCs/>
                <w:sz w:val="18"/>
                <w:szCs w:val="18"/>
              </w:rPr>
              <w:t>телефон 2 29 -09-31</w:t>
            </w:r>
          </w:p>
        </w:tc>
        <w:tc>
          <w:tcPr>
            <w:tcW w:w="2621" w:type="dxa"/>
            <w:hideMark/>
          </w:tcPr>
          <w:p w:rsidR="0065503F" w:rsidRPr="0017750D" w:rsidRDefault="0065503F" w:rsidP="000F3819">
            <w:pPr>
              <w:pStyle w:val="a3"/>
              <w:rPr>
                <w:lang w:val="tt-RU"/>
              </w:rPr>
            </w:pPr>
            <w:r>
              <w:rPr>
                <w:rFonts w:ascii="Arial" w:hAnsi="Arial" w:cs="Arial"/>
                <w:b/>
                <w:noProof/>
                <w:color w:val="110EA7"/>
                <w:sz w:val="19"/>
                <w:szCs w:val="19"/>
                <w:lang w:eastAsia="ru-RU"/>
              </w:rPr>
              <w:drawing>
                <wp:inline distT="0" distB="0" distL="0" distR="0">
                  <wp:extent cx="1504950" cy="1590675"/>
                  <wp:effectExtent l="19050" t="0" r="0" b="0"/>
                  <wp:docPr id="3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1590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75" w:type="dxa"/>
            <w:hideMark/>
          </w:tcPr>
          <w:p w:rsidR="0065503F" w:rsidRPr="0017750D" w:rsidRDefault="0065503F" w:rsidP="000F3819">
            <w:pPr>
              <w:pStyle w:val="a3"/>
              <w:rPr>
                <w:b/>
                <w:lang w:val="tt-RU"/>
              </w:rPr>
            </w:pPr>
            <w:r w:rsidRPr="0017750D">
              <w:rPr>
                <w:lang w:val="tt-RU"/>
              </w:rPr>
              <w:t>Казан шәһәре Идел буе районының муниципаль урта   гомуми белем бирү учреждениесе</w:t>
            </w:r>
            <w:r w:rsidRPr="0017750D">
              <w:rPr>
                <w:b/>
                <w:lang w:val="tt-RU"/>
              </w:rPr>
              <w:t xml:space="preserve"> «Аерым  фәннәрне тирәнтен өйрәнүче 95 нче гомуми урта белем бирү мәктәбе»</w:t>
            </w:r>
          </w:p>
          <w:p w:rsidR="0065503F" w:rsidRPr="0017750D" w:rsidRDefault="0065503F" w:rsidP="000F3819">
            <w:pPr>
              <w:pStyle w:val="a3"/>
              <w:rPr>
                <w:sz w:val="18"/>
                <w:szCs w:val="18"/>
                <w:lang w:val="tt-RU"/>
              </w:rPr>
            </w:pPr>
            <w:r w:rsidRPr="0017750D">
              <w:rPr>
                <w:sz w:val="18"/>
                <w:szCs w:val="18"/>
                <w:lang w:val="tt-RU"/>
              </w:rPr>
              <w:t>420110, Казан шәһәре, Бертуган Касыймовлар урамы,</w:t>
            </w:r>
          </w:p>
          <w:p w:rsidR="0065503F" w:rsidRPr="0017750D" w:rsidRDefault="0065503F" w:rsidP="000F3819">
            <w:pPr>
              <w:pStyle w:val="a3"/>
              <w:rPr>
                <w:lang w:val="tt-RU"/>
              </w:rPr>
            </w:pPr>
            <w:r w:rsidRPr="0017750D">
              <w:rPr>
                <w:sz w:val="18"/>
                <w:szCs w:val="18"/>
                <w:lang w:val="tt-RU"/>
              </w:rPr>
              <w:t>68 нче йорт. тел.229-09-31</w:t>
            </w:r>
          </w:p>
        </w:tc>
      </w:tr>
    </w:tbl>
    <w:p w:rsidR="005B5866" w:rsidRDefault="0065503F"/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65503F" w:rsidRPr="0065503F" w:rsidTr="0065503F">
        <w:tc>
          <w:tcPr>
            <w:tcW w:w="4785" w:type="dxa"/>
          </w:tcPr>
          <w:p w:rsidR="0065503F" w:rsidRPr="0065503F" w:rsidRDefault="0065503F">
            <w:pPr>
              <w:rPr>
                <w:sz w:val="28"/>
                <w:szCs w:val="28"/>
              </w:rPr>
            </w:pPr>
          </w:p>
        </w:tc>
        <w:tc>
          <w:tcPr>
            <w:tcW w:w="4786" w:type="dxa"/>
          </w:tcPr>
          <w:p w:rsidR="0065503F" w:rsidRPr="0065503F" w:rsidRDefault="0065503F" w:rsidP="0065503F">
            <w:pPr>
              <w:rPr>
                <w:sz w:val="28"/>
                <w:szCs w:val="28"/>
              </w:rPr>
            </w:pPr>
            <w:r w:rsidRPr="0065503F">
              <w:rPr>
                <w:sz w:val="28"/>
                <w:szCs w:val="28"/>
              </w:rPr>
              <w:t>И.О.Директора МБОУ ДОД «</w:t>
            </w:r>
            <w:proofErr w:type="spellStart"/>
            <w:r w:rsidRPr="0065503F">
              <w:rPr>
                <w:sz w:val="28"/>
                <w:szCs w:val="28"/>
              </w:rPr>
              <w:t>ГЦТРиГО</w:t>
            </w:r>
            <w:proofErr w:type="spellEnd"/>
            <w:r w:rsidRPr="0065503F">
              <w:rPr>
                <w:sz w:val="28"/>
                <w:szCs w:val="28"/>
              </w:rPr>
              <w:t>» г</w:t>
            </w:r>
            <w:proofErr w:type="gramStart"/>
            <w:r w:rsidRPr="0065503F">
              <w:rPr>
                <w:sz w:val="28"/>
                <w:szCs w:val="28"/>
              </w:rPr>
              <w:t>.К</w:t>
            </w:r>
            <w:proofErr w:type="gramEnd"/>
            <w:r w:rsidRPr="0065503F">
              <w:rPr>
                <w:sz w:val="28"/>
                <w:szCs w:val="28"/>
              </w:rPr>
              <w:t>азани</w:t>
            </w:r>
          </w:p>
          <w:p w:rsidR="0065503F" w:rsidRPr="0065503F" w:rsidRDefault="0065503F" w:rsidP="0065503F">
            <w:pPr>
              <w:rPr>
                <w:sz w:val="28"/>
                <w:szCs w:val="28"/>
              </w:rPr>
            </w:pPr>
            <w:r w:rsidRPr="0065503F">
              <w:rPr>
                <w:sz w:val="28"/>
                <w:szCs w:val="28"/>
              </w:rPr>
              <w:t>Рахматуллиной А.А.</w:t>
            </w:r>
          </w:p>
          <w:p w:rsidR="0065503F" w:rsidRPr="0065503F" w:rsidRDefault="0065503F" w:rsidP="0065503F">
            <w:pPr>
              <w:rPr>
                <w:sz w:val="28"/>
                <w:szCs w:val="28"/>
              </w:rPr>
            </w:pPr>
            <w:r w:rsidRPr="0065503F">
              <w:rPr>
                <w:sz w:val="28"/>
                <w:szCs w:val="28"/>
              </w:rPr>
              <w:t>Директора МБОУ «Школа № 95» Приволжского района г</w:t>
            </w:r>
            <w:proofErr w:type="gramStart"/>
            <w:r w:rsidRPr="0065503F">
              <w:rPr>
                <w:sz w:val="28"/>
                <w:szCs w:val="28"/>
              </w:rPr>
              <w:t>.К</w:t>
            </w:r>
            <w:proofErr w:type="gramEnd"/>
            <w:r w:rsidRPr="0065503F">
              <w:rPr>
                <w:sz w:val="28"/>
                <w:szCs w:val="28"/>
              </w:rPr>
              <w:t>азани</w:t>
            </w:r>
          </w:p>
          <w:p w:rsidR="0065503F" w:rsidRPr="0065503F" w:rsidRDefault="0065503F" w:rsidP="0065503F">
            <w:pPr>
              <w:rPr>
                <w:sz w:val="28"/>
                <w:szCs w:val="28"/>
              </w:rPr>
            </w:pPr>
            <w:r w:rsidRPr="0065503F">
              <w:rPr>
                <w:sz w:val="28"/>
                <w:szCs w:val="28"/>
              </w:rPr>
              <w:t>Бакирова Р.С.</w:t>
            </w:r>
          </w:p>
        </w:tc>
      </w:tr>
    </w:tbl>
    <w:p w:rsidR="0065503F" w:rsidRPr="0065503F" w:rsidRDefault="0065503F" w:rsidP="0065503F">
      <w:pPr>
        <w:jc w:val="center"/>
        <w:rPr>
          <w:sz w:val="28"/>
          <w:szCs w:val="28"/>
        </w:rPr>
      </w:pPr>
    </w:p>
    <w:p w:rsidR="0065503F" w:rsidRPr="0065503F" w:rsidRDefault="0065503F" w:rsidP="0065503F">
      <w:pPr>
        <w:jc w:val="center"/>
        <w:rPr>
          <w:sz w:val="28"/>
          <w:szCs w:val="28"/>
        </w:rPr>
      </w:pPr>
      <w:r w:rsidRPr="0065503F">
        <w:rPr>
          <w:sz w:val="28"/>
          <w:szCs w:val="28"/>
        </w:rPr>
        <w:t>ХОДАТАЙСТВО</w:t>
      </w:r>
    </w:p>
    <w:p w:rsidR="0065503F" w:rsidRPr="0065503F" w:rsidRDefault="0065503F" w:rsidP="0065503F">
      <w:pPr>
        <w:rPr>
          <w:sz w:val="28"/>
          <w:szCs w:val="28"/>
        </w:rPr>
      </w:pPr>
      <w:r w:rsidRPr="0065503F">
        <w:rPr>
          <w:sz w:val="28"/>
          <w:szCs w:val="28"/>
        </w:rPr>
        <w:t xml:space="preserve">Прошу Вас допустить к участию в муниципальном этапе Всероссийской олимпиады по русскому языку ученицу 10б класса </w:t>
      </w:r>
      <w:proofErr w:type="spellStart"/>
      <w:r w:rsidRPr="0065503F">
        <w:rPr>
          <w:sz w:val="28"/>
          <w:szCs w:val="28"/>
        </w:rPr>
        <w:t>Сибгатуллину</w:t>
      </w:r>
      <w:proofErr w:type="spellEnd"/>
      <w:r w:rsidRPr="0065503F">
        <w:rPr>
          <w:sz w:val="28"/>
          <w:szCs w:val="28"/>
        </w:rPr>
        <w:t xml:space="preserve"> Анису </w:t>
      </w:r>
      <w:proofErr w:type="spellStart"/>
      <w:r w:rsidRPr="0065503F">
        <w:rPr>
          <w:sz w:val="28"/>
          <w:szCs w:val="28"/>
        </w:rPr>
        <w:t>Масгутовну</w:t>
      </w:r>
      <w:proofErr w:type="spellEnd"/>
      <w:r w:rsidRPr="0065503F">
        <w:rPr>
          <w:sz w:val="28"/>
          <w:szCs w:val="28"/>
        </w:rPr>
        <w:t xml:space="preserve">,  т.к. она является призером муниципального этапа олимпиады 2013-2014 </w:t>
      </w:r>
      <w:proofErr w:type="spellStart"/>
      <w:r w:rsidRPr="0065503F">
        <w:rPr>
          <w:sz w:val="28"/>
          <w:szCs w:val="28"/>
        </w:rPr>
        <w:t>уч</w:t>
      </w:r>
      <w:proofErr w:type="gramStart"/>
      <w:r w:rsidRPr="0065503F">
        <w:rPr>
          <w:sz w:val="28"/>
          <w:szCs w:val="28"/>
        </w:rPr>
        <w:t>.г</w:t>
      </w:r>
      <w:proofErr w:type="gramEnd"/>
      <w:r w:rsidRPr="0065503F">
        <w:rPr>
          <w:sz w:val="28"/>
          <w:szCs w:val="28"/>
        </w:rPr>
        <w:t>ода</w:t>
      </w:r>
      <w:proofErr w:type="spellEnd"/>
      <w:r w:rsidRPr="0065503F">
        <w:rPr>
          <w:sz w:val="28"/>
          <w:szCs w:val="28"/>
        </w:rPr>
        <w:t>.</w:t>
      </w:r>
    </w:p>
    <w:p w:rsidR="0065503F" w:rsidRDefault="0065503F" w:rsidP="0065503F">
      <w:pPr>
        <w:rPr>
          <w:sz w:val="28"/>
          <w:szCs w:val="28"/>
        </w:rPr>
      </w:pPr>
    </w:p>
    <w:p w:rsidR="0065503F" w:rsidRPr="0065503F" w:rsidRDefault="0065503F" w:rsidP="0065503F">
      <w:pPr>
        <w:rPr>
          <w:sz w:val="28"/>
          <w:szCs w:val="28"/>
        </w:rPr>
      </w:pPr>
      <w:r w:rsidRPr="0065503F">
        <w:rPr>
          <w:sz w:val="28"/>
          <w:szCs w:val="28"/>
        </w:rPr>
        <w:t>Директор МБОУ «Школа № 95»                                  Р.С.Бакиров</w:t>
      </w:r>
    </w:p>
    <w:p w:rsidR="0065503F" w:rsidRPr="0065503F" w:rsidRDefault="0065503F" w:rsidP="0065503F">
      <w:pPr>
        <w:jc w:val="center"/>
        <w:rPr>
          <w:sz w:val="28"/>
          <w:szCs w:val="28"/>
        </w:rPr>
      </w:pPr>
    </w:p>
    <w:sectPr w:rsidR="0065503F" w:rsidRPr="0065503F" w:rsidSect="008E6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5503F"/>
    <w:rsid w:val="001350A4"/>
    <w:rsid w:val="002316E1"/>
    <w:rsid w:val="002546FD"/>
    <w:rsid w:val="005A67D9"/>
    <w:rsid w:val="0065503F"/>
    <w:rsid w:val="008E633B"/>
    <w:rsid w:val="00C02644"/>
    <w:rsid w:val="00E676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0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5503F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6550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5503F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6550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136</Words>
  <Characters>776</Characters>
  <Application>Microsoft Office Word</Application>
  <DocSecurity>0</DocSecurity>
  <Lines>6</Lines>
  <Paragraphs>1</Paragraphs>
  <ScaleCrop>false</ScaleCrop>
  <Company>Krokoz™</Company>
  <LinksUpToDate>false</LinksUpToDate>
  <CharactersWithSpaces>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2014-10-23T16:08:00Z</cp:lastPrinted>
  <dcterms:created xsi:type="dcterms:W3CDTF">2014-10-23T16:02:00Z</dcterms:created>
  <dcterms:modified xsi:type="dcterms:W3CDTF">2014-10-23T16:11:00Z</dcterms:modified>
</cp:coreProperties>
</file>